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bookmarkStart w:id="0" w:name="_GoBack"/>
      <w:bookmarkEnd w:id="0"/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6B6461" w:rsidRPr="00B347DC" w:rsidRDefault="008D5A72" w:rsidP="006B6461">
      <w:pPr>
        <w:shd w:val="clear" w:color="auto" w:fill="FFFFFF"/>
        <w:tabs>
          <w:tab w:val="center" w:pos="4678"/>
        </w:tabs>
        <w:ind w:right="-1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 15.03.2022</w:t>
      </w:r>
      <w:r>
        <w:rPr>
          <w:spacing w:val="-6"/>
          <w:sz w:val="28"/>
          <w:szCs w:val="28"/>
        </w:rPr>
        <w:tab/>
        <w:t>№ 6</w:t>
      </w:r>
    </w:p>
    <w:p w:rsidR="006B6461" w:rsidRPr="00B347DC" w:rsidRDefault="006B6461" w:rsidP="006B6461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>с. Анастасьевка</w:t>
      </w:r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утверждении состава комиссии</w:t>
      </w:r>
    </w:p>
    <w:p w:rsidR="006B6461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ЧС на территории </w:t>
      </w:r>
      <w:proofErr w:type="spellStart"/>
      <w:r>
        <w:rPr>
          <w:spacing w:val="-6"/>
          <w:sz w:val="28"/>
          <w:szCs w:val="28"/>
        </w:rPr>
        <w:t>Анастасьевского</w:t>
      </w:r>
      <w:proofErr w:type="spellEnd"/>
    </w:p>
    <w:p w:rsidR="006B6461" w:rsidRPr="00B347DC" w:rsidRDefault="006B6461" w:rsidP="006B6461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сельского поселения</w:t>
      </w:r>
    </w:p>
    <w:p w:rsidR="006B6461" w:rsidRPr="00213A13" w:rsidRDefault="006B6461" w:rsidP="006B6461">
      <w:pPr>
        <w:shd w:val="clear" w:color="auto" w:fill="FFFFFF"/>
        <w:ind w:right="4960" w:firstLine="0"/>
        <w:rPr>
          <w:spacing w:val="-6"/>
          <w:szCs w:val="26"/>
        </w:rPr>
      </w:pPr>
    </w:p>
    <w:p w:rsidR="006B6461" w:rsidRPr="00B347DC" w:rsidRDefault="006B6461" w:rsidP="006B6461">
      <w:pPr>
        <w:ind w:firstLine="0"/>
        <w:jc w:val="both"/>
        <w:rPr>
          <w:sz w:val="28"/>
          <w:szCs w:val="28"/>
        </w:rPr>
      </w:pPr>
    </w:p>
    <w:p w:rsidR="006B6461" w:rsidRDefault="006B6461" w:rsidP="006B646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ЧС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на 2021 год в составе:</w:t>
      </w:r>
    </w:p>
    <w:p w:rsidR="006B6461" w:rsidRPr="00BA2B1F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B6461" w:rsidRPr="00BA2B1F" w:rsidRDefault="006B6461" w:rsidP="006B6461">
      <w:pPr>
        <w:ind w:firstLine="0"/>
        <w:rPr>
          <w:sz w:val="28"/>
          <w:szCs w:val="28"/>
        </w:rPr>
      </w:pPr>
    </w:p>
    <w:p w:rsidR="006B6461" w:rsidRDefault="008D5A72" w:rsidP="006B6461">
      <w:pPr>
        <w:tabs>
          <w:tab w:val="left" w:pos="5355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Дудинова</w:t>
      </w:r>
      <w:proofErr w:type="spellEnd"/>
      <w:r>
        <w:rPr>
          <w:sz w:val="28"/>
          <w:szCs w:val="28"/>
        </w:rPr>
        <w:t xml:space="preserve"> Галина Николаевна    –                </w:t>
      </w:r>
      <w:r w:rsidR="006B6461">
        <w:rPr>
          <w:sz w:val="28"/>
          <w:szCs w:val="28"/>
        </w:rPr>
        <w:t xml:space="preserve">       Глава </w:t>
      </w:r>
      <w:proofErr w:type="spellStart"/>
      <w:r w:rsidR="006B6461">
        <w:rPr>
          <w:sz w:val="28"/>
          <w:szCs w:val="28"/>
        </w:rPr>
        <w:t>Анастасьевского</w:t>
      </w:r>
      <w:proofErr w:type="spellEnd"/>
    </w:p>
    <w:p w:rsidR="006B6461" w:rsidRDefault="006B6461" w:rsidP="006B6461">
      <w:pPr>
        <w:tabs>
          <w:tab w:val="left" w:pos="5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6B6461" w:rsidRDefault="006B6461" w:rsidP="006B646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Пенкова</w:t>
      </w:r>
      <w:proofErr w:type="spellEnd"/>
      <w:r>
        <w:rPr>
          <w:sz w:val="28"/>
          <w:szCs w:val="28"/>
        </w:rPr>
        <w:t xml:space="preserve"> Любовь Юрьевна –</w:t>
      </w:r>
      <w:r>
        <w:rPr>
          <w:sz w:val="28"/>
          <w:szCs w:val="28"/>
        </w:rPr>
        <w:tab/>
        <w:t>Главный бухгалтер;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Бабьева</w:t>
      </w:r>
      <w:proofErr w:type="spellEnd"/>
      <w:r>
        <w:rPr>
          <w:sz w:val="28"/>
          <w:szCs w:val="28"/>
        </w:rPr>
        <w:t xml:space="preserve"> Татьяна Юрьевна – </w:t>
      </w:r>
      <w:r>
        <w:rPr>
          <w:sz w:val="28"/>
          <w:szCs w:val="28"/>
        </w:rPr>
        <w:tab/>
        <w:t>Ведущий специалист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ЖКХ и благоустройству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Труханенко</w:t>
      </w:r>
      <w:proofErr w:type="spellEnd"/>
      <w:r>
        <w:rPr>
          <w:sz w:val="28"/>
          <w:szCs w:val="28"/>
        </w:rPr>
        <w:t xml:space="preserve"> Юлия Евгеньевна – </w:t>
      </w:r>
      <w:r>
        <w:rPr>
          <w:sz w:val="28"/>
          <w:szCs w:val="28"/>
        </w:rPr>
        <w:tab/>
        <w:t>Ведущий специалист</w:t>
      </w:r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Администратор </w:t>
      </w:r>
      <w:proofErr w:type="spellStart"/>
      <w:r>
        <w:rPr>
          <w:sz w:val="28"/>
          <w:szCs w:val="28"/>
        </w:rPr>
        <w:t>Маркеловской</w:t>
      </w:r>
      <w:proofErr w:type="spellEnd"/>
    </w:p>
    <w:p w:rsidR="006B6461" w:rsidRDefault="006B6461" w:rsidP="006B6461">
      <w:pPr>
        <w:tabs>
          <w:tab w:val="left" w:pos="564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территории</w:t>
      </w: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Default="006B6461" w:rsidP="006B6461">
      <w:pPr>
        <w:ind w:firstLine="0"/>
        <w:rPr>
          <w:sz w:val="28"/>
          <w:szCs w:val="28"/>
        </w:rPr>
      </w:pPr>
    </w:p>
    <w:p w:rsidR="006B6461" w:rsidRPr="00B347DC" w:rsidRDefault="006B6461" w:rsidP="006B6461">
      <w:pPr>
        <w:ind w:firstLine="0"/>
        <w:rPr>
          <w:sz w:val="28"/>
          <w:szCs w:val="28"/>
        </w:rPr>
      </w:pPr>
    </w:p>
    <w:p w:rsidR="006B6461" w:rsidRPr="00B347DC" w:rsidRDefault="006B6461" w:rsidP="006B6461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6B6461" w:rsidRDefault="006B6461" w:rsidP="006B6461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8D5A72">
        <w:rPr>
          <w:sz w:val="28"/>
          <w:szCs w:val="28"/>
        </w:rPr>
        <w:t xml:space="preserve">Г.Н. </w:t>
      </w:r>
      <w:proofErr w:type="spellStart"/>
      <w:r w:rsidR="008D5A72">
        <w:rPr>
          <w:sz w:val="28"/>
          <w:szCs w:val="28"/>
        </w:rPr>
        <w:t>Дудинова</w:t>
      </w:r>
      <w:proofErr w:type="spellEnd"/>
    </w:p>
    <w:p w:rsidR="006B6461" w:rsidRDefault="006B6461" w:rsidP="006B6461">
      <w:pPr>
        <w:ind w:firstLine="284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</w:p>
    <w:p w:rsidR="006B6461" w:rsidRDefault="006B6461" w:rsidP="006B6461">
      <w:pPr>
        <w:ind w:firstLine="284"/>
        <w:rPr>
          <w:sz w:val="28"/>
          <w:szCs w:val="28"/>
        </w:rPr>
      </w:pP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1"/>
    <w:rsid w:val="002171D1"/>
    <w:rsid w:val="006B6461"/>
    <w:rsid w:val="008D5A72"/>
    <w:rsid w:val="00D42E4F"/>
    <w:rsid w:val="00E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5C17-3A7E-4A9D-A4FB-9565B2B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6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2022-03-17T08:49:00Z</dcterms:created>
  <dcterms:modified xsi:type="dcterms:W3CDTF">2022-03-17T08:49:00Z</dcterms:modified>
</cp:coreProperties>
</file>